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373A" w14:textId="272E135A" w:rsidR="00080BCF" w:rsidRPr="008639F0" w:rsidRDefault="00080BCF" w:rsidP="004266B5">
      <w:pPr>
        <w:jc w:val="both"/>
        <w:rPr>
          <w:rFonts w:cstheme="minorHAnsi"/>
          <w:sz w:val="24"/>
          <w:szCs w:val="24"/>
        </w:rPr>
      </w:pPr>
      <w:r w:rsidRPr="008639F0">
        <w:rPr>
          <w:rFonts w:cstheme="minorHAnsi"/>
          <w:sz w:val="24"/>
          <w:szCs w:val="24"/>
        </w:rPr>
        <w:t>Dear Parent</w:t>
      </w:r>
      <w:r w:rsidR="00D72DCA">
        <w:rPr>
          <w:rFonts w:cstheme="minorHAnsi"/>
          <w:sz w:val="24"/>
          <w:szCs w:val="24"/>
        </w:rPr>
        <w:t xml:space="preserve"> / </w:t>
      </w:r>
      <w:r w:rsidRPr="008639F0">
        <w:rPr>
          <w:rFonts w:cstheme="minorHAnsi"/>
          <w:sz w:val="24"/>
          <w:szCs w:val="24"/>
        </w:rPr>
        <w:t>Guardian</w:t>
      </w:r>
    </w:p>
    <w:p w14:paraId="5BCDF3F1" w14:textId="0B4D4A5B" w:rsidR="007A1FCD" w:rsidRDefault="00363E56" w:rsidP="004266B5">
      <w:pPr>
        <w:jc w:val="both"/>
        <w:rPr>
          <w:rFonts w:cstheme="minorHAnsi"/>
          <w:b/>
          <w:sz w:val="24"/>
          <w:szCs w:val="24"/>
        </w:rPr>
      </w:pPr>
      <w:r w:rsidRPr="00E66D35">
        <w:rPr>
          <w:rFonts w:cstheme="minorHAnsi"/>
          <w:b/>
          <w:sz w:val="24"/>
          <w:szCs w:val="24"/>
        </w:rPr>
        <w:t>St Clare’s are hosting a</w:t>
      </w:r>
      <w:r w:rsidR="00080BCF" w:rsidRPr="00E66D35">
        <w:rPr>
          <w:rFonts w:cstheme="minorHAnsi"/>
          <w:b/>
          <w:sz w:val="24"/>
          <w:szCs w:val="24"/>
        </w:rPr>
        <w:t xml:space="preserve"> </w:t>
      </w:r>
      <w:r w:rsidR="00243905" w:rsidRPr="00E66D35">
        <w:rPr>
          <w:rFonts w:cstheme="minorHAnsi"/>
          <w:b/>
          <w:sz w:val="24"/>
          <w:szCs w:val="24"/>
        </w:rPr>
        <w:t xml:space="preserve">FREE, </w:t>
      </w:r>
      <w:r w:rsidR="00080BCF" w:rsidRPr="00E66D35">
        <w:rPr>
          <w:rFonts w:cstheme="minorHAnsi"/>
          <w:b/>
          <w:sz w:val="24"/>
          <w:szCs w:val="24"/>
        </w:rPr>
        <w:t xml:space="preserve">engaging and fun-filled </w:t>
      </w:r>
      <w:r w:rsidR="00E36CFE" w:rsidRPr="00E66D35">
        <w:rPr>
          <w:rFonts w:cstheme="minorHAnsi"/>
          <w:b/>
          <w:sz w:val="24"/>
          <w:szCs w:val="24"/>
        </w:rPr>
        <w:t>h</w:t>
      </w:r>
      <w:r w:rsidR="00080BCF" w:rsidRPr="00E66D35">
        <w:rPr>
          <w:rFonts w:cstheme="minorHAnsi"/>
          <w:b/>
          <w:sz w:val="24"/>
          <w:szCs w:val="24"/>
        </w:rPr>
        <w:t xml:space="preserve">oliday </w:t>
      </w:r>
      <w:r w:rsidR="00E36CFE" w:rsidRPr="00E66D35">
        <w:rPr>
          <w:rFonts w:cstheme="minorHAnsi"/>
          <w:b/>
          <w:sz w:val="24"/>
          <w:szCs w:val="24"/>
        </w:rPr>
        <w:t>c</w:t>
      </w:r>
      <w:r w:rsidR="00080BCF" w:rsidRPr="00E66D35">
        <w:rPr>
          <w:rFonts w:cstheme="minorHAnsi"/>
          <w:b/>
          <w:sz w:val="24"/>
          <w:szCs w:val="24"/>
        </w:rPr>
        <w:t>lub</w:t>
      </w:r>
      <w:r w:rsidR="007A1FCD">
        <w:rPr>
          <w:rFonts w:cstheme="minorHAnsi"/>
          <w:b/>
          <w:sz w:val="24"/>
          <w:szCs w:val="24"/>
        </w:rPr>
        <w:t xml:space="preserve">s for three weeks of the Summer Holidays. </w:t>
      </w:r>
      <w:r w:rsidR="004E44FC">
        <w:rPr>
          <w:rFonts w:cstheme="minorHAnsi"/>
          <w:b/>
          <w:sz w:val="24"/>
          <w:szCs w:val="24"/>
        </w:rPr>
        <w:t>Please note that y</w:t>
      </w:r>
      <w:r w:rsidR="007A1FCD">
        <w:rPr>
          <w:rFonts w:cstheme="minorHAnsi"/>
          <w:b/>
          <w:sz w:val="24"/>
          <w:szCs w:val="24"/>
        </w:rPr>
        <w:t xml:space="preserve">ou have to book each </w:t>
      </w:r>
      <w:r w:rsidR="004E44FC">
        <w:rPr>
          <w:rFonts w:cstheme="minorHAnsi"/>
          <w:b/>
          <w:sz w:val="24"/>
          <w:szCs w:val="24"/>
        </w:rPr>
        <w:t xml:space="preserve">day and each </w:t>
      </w:r>
      <w:r w:rsidR="007A1FCD">
        <w:rPr>
          <w:rFonts w:cstheme="minorHAnsi"/>
          <w:b/>
          <w:sz w:val="24"/>
          <w:szCs w:val="24"/>
        </w:rPr>
        <w:t>week separately.</w:t>
      </w:r>
    </w:p>
    <w:p w14:paraId="537CACEC" w14:textId="52F5BD28" w:rsidR="007A1FCD" w:rsidRDefault="007A1FCD" w:rsidP="004266B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Week 1 is: Mon 29</w:t>
      </w:r>
      <w:r w:rsidRPr="007A1FCD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– Thurs 1</w:t>
      </w:r>
      <w:r w:rsidRPr="007A1FCD">
        <w:rPr>
          <w:rFonts w:cstheme="minorHAnsi"/>
          <w:b/>
          <w:sz w:val="24"/>
          <w:szCs w:val="24"/>
          <w:vertAlign w:val="superscript"/>
        </w:rPr>
        <w:t>st</w:t>
      </w:r>
      <w:r>
        <w:rPr>
          <w:rFonts w:cstheme="minorHAnsi"/>
          <w:b/>
          <w:sz w:val="24"/>
          <w:szCs w:val="24"/>
        </w:rPr>
        <w:t xml:space="preserve"> August</w:t>
      </w:r>
    </w:p>
    <w:p w14:paraId="78B6B2AC" w14:textId="48251DD1" w:rsidR="007A1FCD" w:rsidRDefault="007A1FCD" w:rsidP="004266B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Week 2 is: Mon 5</w:t>
      </w:r>
      <w:r w:rsidRPr="007A1FCD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August – Thurs 8</w:t>
      </w:r>
      <w:r w:rsidRPr="007A1FCD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August</w:t>
      </w:r>
    </w:p>
    <w:p w14:paraId="6F27D920" w14:textId="05BC2EF8" w:rsidR="007A1FCD" w:rsidRDefault="007A1FCD" w:rsidP="004266B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Week 3 is: Mon 12</w:t>
      </w:r>
      <w:r w:rsidRPr="007A1FCD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August – Thursday 15</w:t>
      </w:r>
      <w:r w:rsidRPr="007A1FCD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August</w:t>
      </w:r>
    </w:p>
    <w:p w14:paraId="7912DB90" w14:textId="222EBB81" w:rsidR="00080BCF" w:rsidRPr="008639F0" w:rsidRDefault="007A1FCD" w:rsidP="004266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club runs from Monday – Thursday </w:t>
      </w:r>
      <w:r w:rsidR="00934C71" w:rsidRPr="00934C71">
        <w:rPr>
          <w:rFonts w:cstheme="minorHAnsi"/>
          <w:b/>
          <w:sz w:val="24"/>
          <w:szCs w:val="24"/>
          <w:u w:val="single"/>
        </w:rPr>
        <w:t>from 9:30-2pm</w:t>
      </w:r>
      <w:r w:rsidR="00E36CFE" w:rsidRPr="008639F0">
        <w:rPr>
          <w:rFonts w:cstheme="minorHAnsi"/>
          <w:sz w:val="24"/>
          <w:szCs w:val="24"/>
        </w:rPr>
        <w:t>.</w:t>
      </w:r>
      <w:r w:rsidR="00F40488" w:rsidRPr="008639F0">
        <w:rPr>
          <w:rFonts w:cstheme="minorHAnsi"/>
          <w:sz w:val="24"/>
          <w:szCs w:val="24"/>
        </w:rPr>
        <w:t xml:space="preserve"> </w:t>
      </w:r>
      <w:proofErr w:type="gramStart"/>
      <w:r w:rsidR="00080BCF" w:rsidRPr="008639F0">
        <w:rPr>
          <w:rFonts w:cstheme="minorHAnsi"/>
          <w:sz w:val="24"/>
          <w:szCs w:val="24"/>
        </w:rPr>
        <w:t>Designed</w:t>
      </w:r>
      <w:proofErr w:type="gramEnd"/>
      <w:r w:rsidR="00080BCF" w:rsidRPr="008639F0">
        <w:rPr>
          <w:rFonts w:cstheme="minorHAnsi"/>
          <w:sz w:val="24"/>
          <w:szCs w:val="24"/>
        </w:rPr>
        <w:t xml:space="preserve"> to provide a safe and stimulating environment for your child during the </w:t>
      </w:r>
      <w:r w:rsidR="00E66D35">
        <w:rPr>
          <w:rFonts w:cstheme="minorHAnsi"/>
          <w:sz w:val="24"/>
          <w:szCs w:val="24"/>
        </w:rPr>
        <w:t>week</w:t>
      </w:r>
      <w:r w:rsidR="00080BCF" w:rsidRPr="008639F0">
        <w:rPr>
          <w:rFonts w:cstheme="minorHAnsi"/>
          <w:sz w:val="24"/>
          <w:szCs w:val="24"/>
        </w:rPr>
        <w:t xml:space="preserve">, </w:t>
      </w:r>
      <w:r w:rsidR="0077627D" w:rsidRPr="008639F0">
        <w:rPr>
          <w:rFonts w:cstheme="minorHAnsi"/>
          <w:sz w:val="24"/>
          <w:szCs w:val="24"/>
        </w:rPr>
        <w:t xml:space="preserve">Bring it on Brum! </w:t>
      </w:r>
      <w:r w:rsidR="004E44FC">
        <w:rPr>
          <w:rFonts w:cstheme="minorHAnsi"/>
          <w:sz w:val="24"/>
          <w:szCs w:val="24"/>
        </w:rPr>
        <w:t xml:space="preserve">SOS </w:t>
      </w:r>
      <w:r w:rsidR="0077627D" w:rsidRPr="008639F0">
        <w:rPr>
          <w:rFonts w:cstheme="minorHAnsi"/>
          <w:sz w:val="24"/>
          <w:szCs w:val="24"/>
        </w:rPr>
        <w:t>holiday clubs guarantee your child</w:t>
      </w:r>
      <w:r w:rsidR="00080BCF" w:rsidRPr="008639F0">
        <w:rPr>
          <w:rFonts w:cstheme="minorHAnsi"/>
          <w:sz w:val="24"/>
          <w:szCs w:val="24"/>
        </w:rPr>
        <w:t xml:space="preserve"> an unforgettable experience packed with exciting activities and opportunities for learning and socializing.</w:t>
      </w:r>
    </w:p>
    <w:p w14:paraId="5521192E" w14:textId="1CC4E52B" w:rsidR="00E01BAF" w:rsidRPr="00E66D35" w:rsidRDefault="00D9500C" w:rsidP="004266B5">
      <w:pPr>
        <w:jc w:val="both"/>
        <w:rPr>
          <w:rFonts w:cstheme="minorHAnsi"/>
          <w:sz w:val="24"/>
          <w:szCs w:val="24"/>
        </w:rPr>
      </w:pPr>
      <w:r w:rsidRPr="008639F0">
        <w:rPr>
          <w:rFonts w:cstheme="minorHAnsi"/>
          <w:sz w:val="24"/>
          <w:szCs w:val="24"/>
        </w:rPr>
        <w:t xml:space="preserve">Activities include sports and games, arts and crafts, cookery, dance and music. </w:t>
      </w:r>
      <w:r w:rsidR="00FF74D9" w:rsidRPr="008639F0">
        <w:rPr>
          <w:rFonts w:cstheme="minorHAnsi"/>
          <w:sz w:val="24"/>
          <w:szCs w:val="24"/>
        </w:rPr>
        <w:t>All</w:t>
      </w:r>
      <w:r w:rsidR="00894E6E" w:rsidRPr="008639F0">
        <w:rPr>
          <w:rFonts w:cstheme="minorHAnsi"/>
          <w:sz w:val="24"/>
          <w:szCs w:val="24"/>
        </w:rPr>
        <w:t xml:space="preserve"> clubs </w:t>
      </w:r>
      <w:r w:rsidR="00FF74D9" w:rsidRPr="008639F0">
        <w:rPr>
          <w:rFonts w:cstheme="minorHAnsi"/>
          <w:sz w:val="24"/>
          <w:szCs w:val="24"/>
        </w:rPr>
        <w:t>provide</w:t>
      </w:r>
      <w:r w:rsidR="00894E6E" w:rsidRPr="008639F0">
        <w:rPr>
          <w:rFonts w:cstheme="minorHAnsi"/>
          <w:sz w:val="24"/>
          <w:szCs w:val="24"/>
        </w:rPr>
        <w:t xml:space="preserve"> a nutritious and del</w:t>
      </w:r>
      <w:r w:rsidR="00E01BAF" w:rsidRPr="008639F0">
        <w:rPr>
          <w:rFonts w:cstheme="minorHAnsi"/>
          <w:sz w:val="24"/>
          <w:szCs w:val="24"/>
        </w:rPr>
        <w:t>i</w:t>
      </w:r>
      <w:r w:rsidR="0013252E" w:rsidRPr="008639F0">
        <w:rPr>
          <w:rFonts w:cstheme="minorHAnsi"/>
          <w:sz w:val="24"/>
          <w:szCs w:val="24"/>
        </w:rPr>
        <w:t>cious meal too!</w:t>
      </w:r>
      <w:r w:rsidR="00056FF1" w:rsidRPr="008639F0">
        <w:rPr>
          <w:rFonts w:cstheme="minorHAnsi"/>
          <w:sz w:val="24"/>
          <w:szCs w:val="24"/>
        </w:rPr>
        <w:t xml:space="preserve"> Programmes vary depending on location.</w:t>
      </w:r>
    </w:p>
    <w:p w14:paraId="640E7693" w14:textId="6C024AD4" w:rsidR="00080BCF" w:rsidRPr="008639F0" w:rsidRDefault="006C36EE" w:rsidP="004266B5">
      <w:pPr>
        <w:jc w:val="both"/>
        <w:rPr>
          <w:rFonts w:cstheme="minorHAnsi"/>
          <w:b/>
          <w:bCs/>
          <w:sz w:val="24"/>
          <w:szCs w:val="24"/>
        </w:rPr>
      </w:pPr>
      <w:r w:rsidRPr="008639F0">
        <w:rPr>
          <w:rFonts w:cstheme="minorHAnsi"/>
          <w:b/>
          <w:bCs/>
          <w:sz w:val="24"/>
          <w:szCs w:val="24"/>
        </w:rPr>
        <w:t>Eligibility Criteria</w:t>
      </w:r>
    </w:p>
    <w:p w14:paraId="5F5054E7" w14:textId="7F8681CF" w:rsidR="006812C7" w:rsidRPr="008639F0" w:rsidRDefault="00D9500C" w:rsidP="004266B5">
      <w:pPr>
        <w:jc w:val="both"/>
        <w:rPr>
          <w:rFonts w:cstheme="minorHAnsi"/>
          <w:sz w:val="24"/>
          <w:szCs w:val="24"/>
        </w:rPr>
      </w:pPr>
      <w:r w:rsidRPr="008639F0">
        <w:rPr>
          <w:rFonts w:cstheme="minorHAnsi"/>
          <w:sz w:val="24"/>
          <w:szCs w:val="24"/>
        </w:rPr>
        <w:t xml:space="preserve">If your child is aged between 4-16 and is eligible for benefits-related free school meals, then they are entitled to access Bring it </w:t>
      </w:r>
      <w:r w:rsidR="00E66D35">
        <w:rPr>
          <w:rFonts w:cstheme="minorHAnsi"/>
          <w:sz w:val="24"/>
          <w:szCs w:val="24"/>
        </w:rPr>
        <w:t xml:space="preserve">on Brum! </w:t>
      </w:r>
      <w:proofErr w:type="gramStart"/>
      <w:r w:rsidR="00E66D35">
        <w:rPr>
          <w:rFonts w:cstheme="minorHAnsi"/>
          <w:sz w:val="24"/>
          <w:szCs w:val="24"/>
        </w:rPr>
        <w:t>holiday</w:t>
      </w:r>
      <w:proofErr w:type="gramEnd"/>
      <w:r w:rsidR="00E66D35">
        <w:rPr>
          <w:rFonts w:cstheme="minorHAnsi"/>
          <w:sz w:val="24"/>
          <w:szCs w:val="24"/>
        </w:rPr>
        <w:t xml:space="preserve"> clubs for FREE (there is a small charge </w:t>
      </w:r>
      <w:r w:rsidR="00687AAD">
        <w:rPr>
          <w:rFonts w:cstheme="minorHAnsi"/>
          <w:sz w:val="24"/>
          <w:szCs w:val="24"/>
        </w:rPr>
        <w:t xml:space="preserve">of £10 </w:t>
      </w:r>
      <w:r w:rsidR="00E66D35">
        <w:rPr>
          <w:rFonts w:cstheme="minorHAnsi"/>
          <w:sz w:val="24"/>
          <w:szCs w:val="24"/>
        </w:rPr>
        <w:t>for non FSM pupils but please book first and then arrange with the provider on the day).</w:t>
      </w:r>
      <w:r w:rsidR="007A1FCD">
        <w:rPr>
          <w:rFonts w:cstheme="minorHAnsi"/>
          <w:sz w:val="24"/>
          <w:szCs w:val="24"/>
        </w:rPr>
        <w:t xml:space="preserve"> Please check with school if you are unsure if your child qualifies for free school meals.</w:t>
      </w:r>
    </w:p>
    <w:p w14:paraId="58AF018F" w14:textId="2EFDA0DA" w:rsidR="006812C7" w:rsidRPr="008639F0" w:rsidRDefault="006812C7" w:rsidP="004266B5">
      <w:pPr>
        <w:jc w:val="both"/>
        <w:rPr>
          <w:rFonts w:cstheme="minorHAnsi"/>
          <w:b/>
          <w:bCs/>
          <w:sz w:val="24"/>
          <w:szCs w:val="24"/>
        </w:rPr>
      </w:pPr>
      <w:r w:rsidRPr="008639F0">
        <w:rPr>
          <w:rFonts w:cstheme="minorHAnsi"/>
          <w:b/>
          <w:bCs/>
          <w:sz w:val="24"/>
          <w:szCs w:val="24"/>
        </w:rPr>
        <w:t>Booking Information</w:t>
      </w:r>
    </w:p>
    <w:p w14:paraId="15CE6E2B" w14:textId="20257536" w:rsidR="004266B5" w:rsidRPr="00E66D35" w:rsidRDefault="004266B5" w:rsidP="00E66D35">
      <w:pPr>
        <w:jc w:val="both"/>
        <w:rPr>
          <w:rStyle w:val="Hyperlink"/>
          <w:rFonts w:cstheme="minorHAnsi"/>
          <w:color w:val="FF0000"/>
          <w:sz w:val="24"/>
          <w:szCs w:val="24"/>
          <w:u w:val="none"/>
        </w:rPr>
      </w:pPr>
      <w:r w:rsidRPr="008639F0">
        <w:rPr>
          <w:rStyle w:val="Hyperlink"/>
          <w:rFonts w:cstheme="minorHAnsi"/>
          <w:color w:val="auto"/>
          <w:sz w:val="24"/>
          <w:szCs w:val="24"/>
          <w:u w:val="none"/>
        </w:rPr>
        <w:t>Y</w:t>
      </w:r>
      <w:r w:rsidR="00363E5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our Bring it on Brum! </w:t>
      </w:r>
      <w:proofErr w:type="gramStart"/>
      <w:r w:rsidRPr="008639F0">
        <w:rPr>
          <w:rStyle w:val="Hyperlink"/>
          <w:rFonts w:cstheme="minorHAnsi"/>
          <w:color w:val="auto"/>
          <w:sz w:val="24"/>
          <w:szCs w:val="24"/>
          <w:u w:val="none"/>
        </w:rPr>
        <w:t>code</w:t>
      </w:r>
      <w:proofErr w:type="gramEnd"/>
      <w:r w:rsidRPr="008639F0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is: </w:t>
      </w:r>
      <w:r w:rsidR="00363E56">
        <w:rPr>
          <w:rStyle w:val="Hyperlink"/>
          <w:rFonts w:cstheme="minorHAnsi"/>
          <w:color w:val="FF0000"/>
          <w:sz w:val="24"/>
          <w:szCs w:val="24"/>
          <w:u w:val="none"/>
        </w:rPr>
        <w:t xml:space="preserve">3303406  </w:t>
      </w:r>
      <w:r w:rsidR="00363E56">
        <w:rPr>
          <w:sz w:val="24"/>
          <w:szCs w:val="24"/>
        </w:rPr>
        <w:t xml:space="preserve">Please book </w:t>
      </w:r>
      <w:r w:rsidRPr="4A9FBC2E">
        <w:rPr>
          <w:sz w:val="24"/>
          <w:szCs w:val="24"/>
        </w:rPr>
        <w:t>via t</w:t>
      </w:r>
      <w:r w:rsidR="00363E56">
        <w:rPr>
          <w:sz w:val="24"/>
          <w:szCs w:val="24"/>
        </w:rPr>
        <w:t xml:space="preserve">he Bring it on Brum! </w:t>
      </w:r>
      <w:proofErr w:type="gramStart"/>
      <w:r w:rsidR="00363E56">
        <w:rPr>
          <w:sz w:val="24"/>
          <w:szCs w:val="24"/>
        </w:rPr>
        <w:t>website</w:t>
      </w:r>
      <w:proofErr w:type="gramEnd"/>
      <w:r w:rsidR="00363E56">
        <w:rPr>
          <w:sz w:val="24"/>
          <w:szCs w:val="24"/>
        </w:rPr>
        <w:t xml:space="preserve"> at: </w:t>
      </w:r>
      <w:hyperlink r:id="rId6">
        <w:r w:rsidRPr="4A9FBC2E">
          <w:rPr>
            <w:rStyle w:val="Hyperlink"/>
            <w:sz w:val="24"/>
            <w:szCs w:val="24"/>
          </w:rPr>
          <w:t>www.bringitonbrum.co.uk</w:t>
        </w:r>
      </w:hyperlink>
      <w:r w:rsidRPr="4A9FBC2E">
        <w:rPr>
          <w:rStyle w:val="Hyperlink"/>
          <w:sz w:val="24"/>
          <w:szCs w:val="24"/>
        </w:rPr>
        <w:t>.</w:t>
      </w:r>
    </w:p>
    <w:p w14:paraId="6EBB073A" w14:textId="13955A07" w:rsidR="00B95EAD" w:rsidRDefault="00E66D35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 xml:space="preserve">All </w:t>
      </w:r>
      <w:r w:rsidR="004159C9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 xml:space="preserve">you have to complete 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 xml:space="preserve">the booking form is </w:t>
      </w:r>
      <w:r w:rsidR="004159C9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 xml:space="preserve">type in </w:t>
      </w:r>
      <w:r w:rsidR="007A1FC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B20 3RT</w:t>
      </w:r>
      <w:r w:rsidR="004159C9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 xml:space="preserve">under </w:t>
      </w:r>
      <w:r w:rsidR="007A1FC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 xml:space="preserve">POST CODE AND THEN 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search.</w:t>
      </w:r>
    </w:p>
    <w:p w14:paraId="086660BD" w14:textId="4FAA8DC3" w:rsidR="00E66D35" w:rsidRDefault="007A1FCD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  <w:r>
        <w:rPr>
          <w:noProof/>
          <w:lang w:eastAsia="en-GB"/>
        </w:rPr>
        <w:drawing>
          <wp:inline distT="0" distB="0" distL="0" distR="0" wp14:anchorId="5D0D5604" wp14:editId="211632AD">
            <wp:extent cx="5731510" cy="9740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BB9F" w14:textId="115F6D40" w:rsidR="004159C9" w:rsidRDefault="004159C9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14EEE35B" w14:textId="77777777" w:rsidR="004159C9" w:rsidRDefault="004159C9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2EE44446" w14:textId="77777777" w:rsidR="007A1FCD" w:rsidRDefault="007A1FCD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7AB2E136" w14:textId="77777777" w:rsidR="007A1FCD" w:rsidRDefault="007A1FCD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59ACA400" w14:textId="77777777" w:rsidR="007A1FCD" w:rsidRDefault="007A1FCD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14CD9351" w14:textId="77777777" w:rsidR="007A1FCD" w:rsidRDefault="007A1FCD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5A000023" w14:textId="77777777" w:rsidR="004E44FC" w:rsidRDefault="004E44FC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49591BDD" w14:textId="77777777" w:rsidR="004E44FC" w:rsidRDefault="004E44FC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0C12B064" w14:textId="65DBC222" w:rsidR="00E66D35" w:rsidRDefault="00A20A16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lastRenderedPageBreak/>
        <w:t xml:space="preserve">Then click on </w:t>
      </w:r>
      <w:r w:rsidRPr="00A20A16">
        <w:rPr>
          <w:rFonts w:eastAsia="Times New Roman" w:cstheme="minorHAnsi"/>
          <w:b/>
          <w:bCs/>
          <w:sz w:val="24"/>
          <w:szCs w:val="24"/>
          <w:highlight w:val="yellow"/>
          <w:bdr w:val="none" w:sz="0" w:space="0" w:color="auto" w:frame="1"/>
          <w:lang w:eastAsia="en-GB"/>
        </w:rPr>
        <w:t>More I</w:t>
      </w:r>
      <w:r w:rsidR="00E66D35" w:rsidRPr="00A20A16">
        <w:rPr>
          <w:rFonts w:eastAsia="Times New Roman" w:cstheme="minorHAnsi"/>
          <w:b/>
          <w:bCs/>
          <w:sz w:val="24"/>
          <w:szCs w:val="24"/>
          <w:highlight w:val="yellow"/>
          <w:bdr w:val="none" w:sz="0" w:space="0" w:color="auto" w:frame="1"/>
          <w:lang w:eastAsia="en-GB"/>
        </w:rPr>
        <w:t>nformation</w:t>
      </w:r>
      <w:r w:rsidR="007A1FC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 xml:space="preserve"> to book</w:t>
      </w:r>
      <w:r w:rsidR="00E66D3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:</w:t>
      </w:r>
    </w:p>
    <w:p w14:paraId="39CF67AE" w14:textId="77777777" w:rsidR="00A20A16" w:rsidRDefault="00A20A16" w:rsidP="008639F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1B740402" w14:textId="3923BE1C" w:rsidR="00E66D35" w:rsidRDefault="007A1FCD" w:rsidP="004266B5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B41184E" wp14:editId="555CC303">
            <wp:extent cx="5731510" cy="17335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F6EE" w14:textId="77777777" w:rsidR="00E66D35" w:rsidRDefault="00E66D35" w:rsidP="004266B5">
      <w:pPr>
        <w:jc w:val="both"/>
        <w:rPr>
          <w:rFonts w:cstheme="minorHAnsi"/>
          <w:sz w:val="24"/>
          <w:szCs w:val="24"/>
        </w:rPr>
      </w:pPr>
    </w:p>
    <w:p w14:paraId="1151A00B" w14:textId="3BEEB820" w:rsidR="00E66D35" w:rsidRPr="007A1FCD" w:rsidRDefault="00E66D35" w:rsidP="004266B5">
      <w:pPr>
        <w:jc w:val="both"/>
        <w:rPr>
          <w:rFonts w:cstheme="minorHAnsi"/>
          <w:b/>
          <w:sz w:val="24"/>
          <w:szCs w:val="24"/>
        </w:rPr>
      </w:pPr>
      <w:r w:rsidRPr="00E66D35">
        <w:rPr>
          <w:rFonts w:cstheme="minorHAnsi"/>
          <w:b/>
          <w:sz w:val="24"/>
          <w:szCs w:val="24"/>
        </w:rPr>
        <w:t xml:space="preserve">Scroll </w:t>
      </w:r>
      <w:r w:rsidR="007A1FCD">
        <w:rPr>
          <w:rFonts w:cstheme="minorHAnsi"/>
          <w:b/>
          <w:sz w:val="24"/>
          <w:szCs w:val="24"/>
        </w:rPr>
        <w:t>across to</w:t>
      </w:r>
      <w:r w:rsidRPr="00E66D35">
        <w:rPr>
          <w:rFonts w:cstheme="minorHAnsi"/>
          <w:b/>
          <w:sz w:val="24"/>
          <w:szCs w:val="24"/>
        </w:rPr>
        <w:t xml:space="preserve"> choose St Clare’</w:t>
      </w:r>
      <w:r>
        <w:rPr>
          <w:rFonts w:cstheme="minorHAnsi"/>
          <w:b/>
          <w:sz w:val="24"/>
          <w:szCs w:val="24"/>
        </w:rPr>
        <w:t>s and BOOK Now - T</w:t>
      </w:r>
      <w:r w:rsidR="007A1FCD">
        <w:rPr>
          <w:rFonts w:cstheme="minorHAnsi"/>
          <w:b/>
          <w:sz w:val="24"/>
          <w:szCs w:val="24"/>
        </w:rPr>
        <w:t>his is a quick and easy p</w:t>
      </w:r>
      <w:r w:rsidR="004E44FC">
        <w:rPr>
          <w:rFonts w:cstheme="minorHAnsi"/>
          <w:b/>
          <w:sz w:val="24"/>
          <w:szCs w:val="24"/>
        </w:rPr>
        <w:t>rocess and you can choose any days (or the whole week)</w:t>
      </w:r>
      <w:r w:rsidR="007A1FCD">
        <w:rPr>
          <w:rFonts w:cstheme="minorHAnsi"/>
          <w:b/>
          <w:sz w:val="24"/>
          <w:szCs w:val="24"/>
        </w:rPr>
        <w:t xml:space="preserve"> if you wish. </w:t>
      </w:r>
      <w:r w:rsidR="004E44FC">
        <w:rPr>
          <w:rFonts w:cstheme="minorHAnsi"/>
          <w:b/>
          <w:sz w:val="24"/>
          <w:szCs w:val="24"/>
        </w:rPr>
        <w:t xml:space="preserve">You can book for more than one week if you wish. </w:t>
      </w:r>
      <w:r w:rsidR="007A1FCD">
        <w:rPr>
          <w:rFonts w:cstheme="minorHAnsi"/>
          <w:b/>
          <w:sz w:val="24"/>
          <w:szCs w:val="24"/>
        </w:rPr>
        <w:t>Please note that I would recommend you book as soon as</w:t>
      </w:r>
      <w:r w:rsidR="004E44FC">
        <w:rPr>
          <w:rFonts w:cstheme="minorHAnsi"/>
          <w:b/>
          <w:sz w:val="24"/>
          <w:szCs w:val="24"/>
        </w:rPr>
        <w:t xml:space="preserve"> possible as places are limited.</w:t>
      </w:r>
    </w:p>
    <w:p w14:paraId="3C4F0C8D" w14:textId="04293E8D" w:rsidR="00934C71" w:rsidRPr="00934C71" w:rsidRDefault="00934C71" w:rsidP="004266B5">
      <w:pPr>
        <w:jc w:val="both"/>
        <w:rPr>
          <w:rFonts w:cstheme="minorHAnsi"/>
          <w:b/>
          <w:sz w:val="28"/>
          <w:szCs w:val="28"/>
        </w:rPr>
      </w:pPr>
      <w:r w:rsidRPr="00934C71">
        <w:rPr>
          <w:rFonts w:cstheme="minorHAnsi"/>
          <w:b/>
          <w:sz w:val="28"/>
          <w:szCs w:val="28"/>
        </w:rPr>
        <w:t>Remember the BIOB</w:t>
      </w:r>
      <w:r w:rsidR="00A20A16">
        <w:rPr>
          <w:rFonts w:cstheme="minorHAnsi"/>
          <w:b/>
          <w:sz w:val="28"/>
          <w:szCs w:val="28"/>
        </w:rPr>
        <w:t>/HAF</w:t>
      </w:r>
      <w:bookmarkStart w:id="0" w:name="_GoBack"/>
      <w:bookmarkEnd w:id="0"/>
      <w:r w:rsidRPr="00934C71">
        <w:rPr>
          <w:rFonts w:cstheme="minorHAnsi"/>
          <w:b/>
          <w:sz w:val="28"/>
          <w:szCs w:val="28"/>
        </w:rPr>
        <w:t xml:space="preserve"> code is 3303406</w:t>
      </w:r>
    </w:p>
    <w:p w14:paraId="729E4BA6" w14:textId="79EAED7F" w:rsidR="00D72EBE" w:rsidRPr="008639F0" w:rsidRDefault="00D72EBE" w:rsidP="004266B5">
      <w:pPr>
        <w:jc w:val="both"/>
        <w:rPr>
          <w:rFonts w:cstheme="minorHAnsi"/>
          <w:sz w:val="24"/>
          <w:szCs w:val="24"/>
        </w:rPr>
      </w:pPr>
      <w:r w:rsidRPr="008639F0">
        <w:rPr>
          <w:rFonts w:cstheme="minorHAnsi"/>
          <w:sz w:val="24"/>
          <w:szCs w:val="24"/>
        </w:rPr>
        <w:t>We hope you make the most of this fantastic opportunity</w:t>
      </w:r>
      <w:r w:rsidR="00336D7A" w:rsidRPr="008639F0">
        <w:rPr>
          <w:rFonts w:cstheme="minorHAnsi"/>
          <w:sz w:val="24"/>
          <w:szCs w:val="24"/>
        </w:rPr>
        <w:t>!</w:t>
      </w:r>
    </w:p>
    <w:p w14:paraId="5D63DC7D" w14:textId="1473ABE2" w:rsidR="00080BCF" w:rsidRPr="008639F0" w:rsidRDefault="00080BCF" w:rsidP="004266B5">
      <w:pPr>
        <w:jc w:val="both"/>
        <w:rPr>
          <w:rFonts w:cstheme="minorHAnsi"/>
          <w:sz w:val="24"/>
          <w:szCs w:val="24"/>
        </w:rPr>
      </w:pPr>
      <w:r w:rsidRPr="008639F0">
        <w:rPr>
          <w:rFonts w:cstheme="minorHAnsi"/>
          <w:sz w:val="24"/>
          <w:szCs w:val="24"/>
        </w:rPr>
        <w:t>Warm regards</w:t>
      </w:r>
    </w:p>
    <w:p w14:paraId="6F39B44D" w14:textId="5D81F4D2" w:rsidR="00080BCF" w:rsidRPr="00363E56" w:rsidRDefault="00363E56" w:rsidP="00B51A6F">
      <w:pPr>
        <w:jc w:val="both"/>
        <w:rPr>
          <w:rFonts w:cstheme="minorHAnsi"/>
          <w:sz w:val="24"/>
          <w:szCs w:val="24"/>
        </w:rPr>
      </w:pPr>
      <w:r w:rsidRPr="00363E56">
        <w:rPr>
          <w:rFonts w:cstheme="minorHAnsi"/>
          <w:sz w:val="24"/>
          <w:szCs w:val="24"/>
        </w:rPr>
        <w:t>Mr Murphy</w:t>
      </w:r>
    </w:p>
    <w:sectPr w:rsidR="00080BCF" w:rsidRPr="00363E5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9D8F" w14:textId="77777777" w:rsidR="004940D4" w:rsidRDefault="004940D4" w:rsidP="00FB3CC9">
      <w:pPr>
        <w:spacing w:after="0" w:line="240" w:lineRule="auto"/>
      </w:pPr>
      <w:r>
        <w:separator/>
      </w:r>
    </w:p>
  </w:endnote>
  <w:endnote w:type="continuationSeparator" w:id="0">
    <w:p w14:paraId="04DFC69D" w14:textId="77777777" w:rsidR="004940D4" w:rsidRDefault="004940D4" w:rsidP="00FB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1A820" w14:textId="6532690C" w:rsidR="00B51A6F" w:rsidRDefault="00B51A6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F4E5DF" wp14:editId="3D9EB1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D93C8" w14:textId="0E7B37B3" w:rsidR="00B51A6F" w:rsidRPr="00B51A6F" w:rsidRDefault="00B51A6F" w:rsidP="00B51A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1A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F4E5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BDD93C8" w14:textId="0E7B37B3" w:rsidR="00B51A6F" w:rsidRPr="00B51A6F" w:rsidRDefault="00B51A6F" w:rsidP="00B51A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1A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73E9B" w14:textId="1ACADA5A" w:rsidR="00B51A6F" w:rsidRDefault="00B51A6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277BA5" wp14:editId="7E7A8BF0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8CB24" w14:textId="21A605DD" w:rsidR="00B51A6F" w:rsidRPr="00B51A6F" w:rsidRDefault="00B51A6F" w:rsidP="00B51A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1A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277B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648CB24" w14:textId="21A605DD" w:rsidR="00B51A6F" w:rsidRPr="00B51A6F" w:rsidRDefault="00B51A6F" w:rsidP="00B51A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1A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780FE" w14:textId="7ED03789" w:rsidR="00B51A6F" w:rsidRDefault="00B51A6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EF8D3D" wp14:editId="0984FF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F3E3E" w14:textId="5543AC89" w:rsidR="00B51A6F" w:rsidRPr="00B51A6F" w:rsidRDefault="00B51A6F" w:rsidP="00B51A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1A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EF8D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3F3E3E" w14:textId="5543AC89" w:rsidR="00B51A6F" w:rsidRPr="00B51A6F" w:rsidRDefault="00B51A6F" w:rsidP="00B51A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1A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D241" w14:textId="77777777" w:rsidR="004940D4" w:rsidRDefault="004940D4" w:rsidP="00FB3CC9">
      <w:pPr>
        <w:spacing w:after="0" w:line="240" w:lineRule="auto"/>
      </w:pPr>
      <w:r>
        <w:separator/>
      </w:r>
    </w:p>
  </w:footnote>
  <w:footnote w:type="continuationSeparator" w:id="0">
    <w:p w14:paraId="546F089C" w14:textId="77777777" w:rsidR="004940D4" w:rsidRDefault="004940D4" w:rsidP="00FB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2131" w14:textId="6F56330B" w:rsidR="007C35A6" w:rsidRDefault="007C35A6" w:rsidP="007C35A6">
    <w:pPr>
      <w:pStyle w:val="NormalWeb"/>
    </w:pPr>
  </w:p>
  <w:p w14:paraId="41A87E63" w14:textId="58F11658" w:rsidR="0019364A" w:rsidRDefault="0019364A" w:rsidP="0019364A">
    <w:pPr>
      <w:pStyle w:val="NormalWeb"/>
    </w:pPr>
  </w:p>
  <w:p w14:paraId="26BAFB81" w14:textId="743D016B" w:rsidR="008949A4" w:rsidRDefault="008949A4" w:rsidP="008949A4">
    <w:pPr>
      <w:pStyle w:val="NormalWeb"/>
    </w:pPr>
  </w:p>
  <w:p w14:paraId="7317906A" w14:textId="228B39CE" w:rsidR="00FB3CC9" w:rsidRDefault="00FB3CC9" w:rsidP="00FB3CC9">
    <w:pPr>
      <w:pStyle w:val="Header"/>
      <w:tabs>
        <w:tab w:val="clear" w:pos="4513"/>
        <w:tab w:val="clear" w:pos="9026"/>
        <w:tab w:val="center" w:pos="295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9"/>
    <w:rsid w:val="0000593F"/>
    <w:rsid w:val="00056FF1"/>
    <w:rsid w:val="000775CE"/>
    <w:rsid w:val="00080BCF"/>
    <w:rsid w:val="00090598"/>
    <w:rsid w:val="000A4212"/>
    <w:rsid w:val="000F1A5C"/>
    <w:rsid w:val="00107BE3"/>
    <w:rsid w:val="0013252E"/>
    <w:rsid w:val="00137AE8"/>
    <w:rsid w:val="001525B9"/>
    <w:rsid w:val="00174951"/>
    <w:rsid w:val="0019364A"/>
    <w:rsid w:val="001E32D6"/>
    <w:rsid w:val="00201A78"/>
    <w:rsid w:val="00226D38"/>
    <w:rsid w:val="00230A2B"/>
    <w:rsid w:val="00243905"/>
    <w:rsid w:val="00245305"/>
    <w:rsid w:val="00274805"/>
    <w:rsid w:val="002842C2"/>
    <w:rsid w:val="00306EE7"/>
    <w:rsid w:val="00336D7A"/>
    <w:rsid w:val="00347E67"/>
    <w:rsid w:val="0035040E"/>
    <w:rsid w:val="00363E56"/>
    <w:rsid w:val="003C12B9"/>
    <w:rsid w:val="004159C9"/>
    <w:rsid w:val="0042579C"/>
    <w:rsid w:val="004266B5"/>
    <w:rsid w:val="00474D66"/>
    <w:rsid w:val="00486A84"/>
    <w:rsid w:val="00492F48"/>
    <w:rsid w:val="004940D4"/>
    <w:rsid w:val="004A1512"/>
    <w:rsid w:val="004C5A50"/>
    <w:rsid w:val="004E44FC"/>
    <w:rsid w:val="0051734D"/>
    <w:rsid w:val="005646EB"/>
    <w:rsid w:val="0057305C"/>
    <w:rsid w:val="00574A0D"/>
    <w:rsid w:val="005F3623"/>
    <w:rsid w:val="006812C7"/>
    <w:rsid w:val="00686F59"/>
    <w:rsid w:val="00687AAD"/>
    <w:rsid w:val="006C36EE"/>
    <w:rsid w:val="007617DB"/>
    <w:rsid w:val="0077627D"/>
    <w:rsid w:val="007A1FCD"/>
    <w:rsid w:val="007A25FB"/>
    <w:rsid w:val="007A79EC"/>
    <w:rsid w:val="007C25DD"/>
    <w:rsid w:val="007C2C9F"/>
    <w:rsid w:val="007C35A6"/>
    <w:rsid w:val="007F41AC"/>
    <w:rsid w:val="0084052F"/>
    <w:rsid w:val="008639F0"/>
    <w:rsid w:val="0086405B"/>
    <w:rsid w:val="00865A1E"/>
    <w:rsid w:val="008949A4"/>
    <w:rsid w:val="00894E6E"/>
    <w:rsid w:val="008C492A"/>
    <w:rsid w:val="00934C71"/>
    <w:rsid w:val="009A4054"/>
    <w:rsid w:val="009B2F68"/>
    <w:rsid w:val="009C1D19"/>
    <w:rsid w:val="009E0773"/>
    <w:rsid w:val="009E5CFF"/>
    <w:rsid w:val="00A20A16"/>
    <w:rsid w:val="00A76FB3"/>
    <w:rsid w:val="00AF618B"/>
    <w:rsid w:val="00B009C3"/>
    <w:rsid w:val="00B02E3F"/>
    <w:rsid w:val="00B0409E"/>
    <w:rsid w:val="00B0588C"/>
    <w:rsid w:val="00B51A6F"/>
    <w:rsid w:val="00B95EAD"/>
    <w:rsid w:val="00BD6345"/>
    <w:rsid w:val="00BE7BAD"/>
    <w:rsid w:val="00C06D64"/>
    <w:rsid w:val="00C45B7B"/>
    <w:rsid w:val="00CD071A"/>
    <w:rsid w:val="00D0182F"/>
    <w:rsid w:val="00D35CF4"/>
    <w:rsid w:val="00D72DCA"/>
    <w:rsid w:val="00D72EBE"/>
    <w:rsid w:val="00D9500C"/>
    <w:rsid w:val="00D95AFA"/>
    <w:rsid w:val="00DA0AF1"/>
    <w:rsid w:val="00DB020C"/>
    <w:rsid w:val="00DE65BA"/>
    <w:rsid w:val="00E01BAF"/>
    <w:rsid w:val="00E02691"/>
    <w:rsid w:val="00E36121"/>
    <w:rsid w:val="00E36CFE"/>
    <w:rsid w:val="00E66D35"/>
    <w:rsid w:val="00E946C7"/>
    <w:rsid w:val="00F322B0"/>
    <w:rsid w:val="00F3420F"/>
    <w:rsid w:val="00F40488"/>
    <w:rsid w:val="00F410B7"/>
    <w:rsid w:val="00F918BB"/>
    <w:rsid w:val="00FB3CC9"/>
    <w:rsid w:val="00FF74D9"/>
    <w:rsid w:val="03E6DFAD"/>
    <w:rsid w:val="102317D3"/>
    <w:rsid w:val="17DCA9C4"/>
    <w:rsid w:val="1A270DCD"/>
    <w:rsid w:val="4A9FBC2E"/>
    <w:rsid w:val="74C677FC"/>
    <w:rsid w:val="79CBEEEB"/>
    <w:rsid w:val="7AFB8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34F93"/>
  <w15:chartTrackingRefBased/>
  <w15:docId w15:val="{E824C8B7-9BE9-4EDA-9FB0-B707F3F7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C9"/>
  </w:style>
  <w:style w:type="paragraph" w:styleId="Footer">
    <w:name w:val="footer"/>
    <w:basedOn w:val="Normal"/>
    <w:link w:val="FooterChar"/>
    <w:uiPriority w:val="99"/>
    <w:unhideWhenUsed/>
    <w:rsid w:val="00FB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C9"/>
  </w:style>
  <w:style w:type="character" w:styleId="Hyperlink">
    <w:name w:val="Hyperlink"/>
    <w:basedOn w:val="DefaultParagraphFont"/>
    <w:uiPriority w:val="99"/>
    <w:unhideWhenUsed/>
    <w:rsid w:val="00FB3CC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E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9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3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ngitonbrum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 Murphy (stclare.bham.sch.uk)</cp:lastModifiedBy>
  <cp:revision>6</cp:revision>
  <cp:lastPrinted>2024-03-25T12:16:00Z</cp:lastPrinted>
  <dcterms:created xsi:type="dcterms:W3CDTF">2024-07-08T14:35:00Z</dcterms:created>
  <dcterms:modified xsi:type="dcterms:W3CDTF">2024-07-09T07:02:00Z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7d86878edff0c3f5235bfec6cedfb1f0657717532331970e830162c4014bc1e6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2024-02-22T08:34:26Z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ad5a4086-97ac-4d23-8226-64e78c54c4b5</vt:lpwstr>
  </property>
  <property fmtid="{D5CDD505-2E9C-101B-9397-08002B2CF9AE}" pid="12" name="MSIP_Label_a17471b1-27ab-4640-9264-e69a67407ca3_ContentBits">
    <vt:lpwstr>2</vt:lpwstr>
  </property>
</Properties>
</file>